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E5EA9">
      <w:pPr>
        <w:widowControl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附件1-1</w:t>
      </w:r>
    </w:p>
    <w:p w14:paraId="21999250">
      <w:pPr>
        <w:widowControl/>
        <w:ind w:firstLine="1620" w:firstLineChars="450"/>
        <w:jc w:val="left"/>
        <w:rPr>
          <w:rFonts w:hint="eastAsia" w:asciiTheme="minorEastAsia" w:hAnsiTheme="minorEastAsia" w:eastAsiaTheme="minorEastAsia" w:cstheme="minorEastAsia"/>
          <w:bCs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kern w:val="0"/>
          <w:sz w:val="36"/>
          <w:szCs w:val="36"/>
        </w:rPr>
        <w:t>年部门整体支出绩效目标表</w:t>
      </w:r>
    </w:p>
    <w:p w14:paraId="523E5D35">
      <w:pPr>
        <w:widowControl/>
        <w:tabs>
          <w:tab w:val="left" w:pos="2593"/>
        </w:tabs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填报单位：（盖章）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1"/>
        </w:rPr>
        <w:t xml:space="preserve">                                          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单位：万元</w:t>
      </w:r>
    </w:p>
    <w:tbl>
      <w:tblPr>
        <w:tblStyle w:val="7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93"/>
        <w:gridCol w:w="1559"/>
        <w:gridCol w:w="1447"/>
        <w:gridCol w:w="1388"/>
        <w:gridCol w:w="2353"/>
      </w:tblGrid>
      <w:tr w14:paraId="65FD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02" w:type="dxa"/>
            <w:vAlign w:val="center"/>
          </w:tcPr>
          <w:p w14:paraId="042CD2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部门名称</w:t>
            </w:r>
          </w:p>
        </w:tc>
        <w:tc>
          <w:tcPr>
            <w:tcW w:w="7740" w:type="dxa"/>
            <w:gridSpan w:val="5"/>
            <w:vAlign w:val="center"/>
          </w:tcPr>
          <w:p w14:paraId="127BFCB1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沅江市住房和城乡建设局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</w:tr>
      <w:tr w14:paraId="3CF8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02" w:type="dxa"/>
            <w:vMerge w:val="restart"/>
            <w:vAlign w:val="center"/>
          </w:tcPr>
          <w:p w14:paraId="5CEC1A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年度预算申请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7740" w:type="dxa"/>
            <w:gridSpan w:val="5"/>
            <w:vAlign w:val="center"/>
          </w:tcPr>
          <w:p w14:paraId="319EFB7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资金总额：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1922.49</w:t>
            </w:r>
          </w:p>
        </w:tc>
      </w:tr>
      <w:tr w14:paraId="2CE3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2" w:type="dxa"/>
            <w:vMerge w:val="continue"/>
            <w:vAlign w:val="center"/>
          </w:tcPr>
          <w:p w14:paraId="2232FC4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999" w:type="dxa"/>
            <w:gridSpan w:val="3"/>
            <w:vAlign w:val="center"/>
          </w:tcPr>
          <w:p w14:paraId="3CBE859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1922.49</w:t>
            </w:r>
          </w:p>
        </w:tc>
        <w:tc>
          <w:tcPr>
            <w:tcW w:w="3741" w:type="dxa"/>
            <w:gridSpan w:val="2"/>
            <w:vAlign w:val="center"/>
          </w:tcPr>
          <w:p w14:paraId="301E33B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1922.49</w:t>
            </w:r>
          </w:p>
        </w:tc>
      </w:tr>
      <w:tr w14:paraId="7B6F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vMerge w:val="continue"/>
            <w:vAlign w:val="center"/>
          </w:tcPr>
          <w:p w14:paraId="1CE92A5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999" w:type="dxa"/>
            <w:gridSpan w:val="3"/>
            <w:vAlign w:val="center"/>
          </w:tcPr>
          <w:p w14:paraId="5FF0DF0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其中：  一般公共预算：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910.22</w:t>
            </w:r>
          </w:p>
        </w:tc>
        <w:tc>
          <w:tcPr>
            <w:tcW w:w="3741" w:type="dxa"/>
            <w:gridSpan w:val="2"/>
            <w:vAlign w:val="center"/>
          </w:tcPr>
          <w:p w14:paraId="351F797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其中： 基本支出：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1228.53</w:t>
            </w:r>
          </w:p>
        </w:tc>
      </w:tr>
      <w:tr w14:paraId="56B8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02" w:type="dxa"/>
            <w:vMerge w:val="continue"/>
            <w:vAlign w:val="center"/>
          </w:tcPr>
          <w:p w14:paraId="4990715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999" w:type="dxa"/>
            <w:gridSpan w:val="3"/>
            <w:vAlign w:val="center"/>
          </w:tcPr>
          <w:p w14:paraId="1B8DE1A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 政府性基金拨款：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1017.27</w:t>
            </w:r>
          </w:p>
        </w:tc>
        <w:tc>
          <w:tcPr>
            <w:tcW w:w="3741" w:type="dxa"/>
            <w:gridSpan w:val="2"/>
            <w:vAlign w:val="center"/>
          </w:tcPr>
          <w:p w14:paraId="4D59393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 项目支出：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693.96</w:t>
            </w:r>
          </w:p>
        </w:tc>
      </w:tr>
      <w:tr w14:paraId="704D9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02" w:type="dxa"/>
            <w:vMerge w:val="continue"/>
            <w:vAlign w:val="center"/>
          </w:tcPr>
          <w:p w14:paraId="633B6E5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999" w:type="dxa"/>
            <w:gridSpan w:val="3"/>
            <w:vAlign w:val="center"/>
          </w:tcPr>
          <w:p w14:paraId="1360CA8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纳入专户管理的非税收入拨款：0</w:t>
            </w:r>
          </w:p>
        </w:tc>
        <w:tc>
          <w:tcPr>
            <w:tcW w:w="3741" w:type="dxa"/>
            <w:gridSpan w:val="2"/>
            <w:vAlign w:val="center"/>
          </w:tcPr>
          <w:p w14:paraId="236E87F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 </w:t>
            </w:r>
          </w:p>
        </w:tc>
      </w:tr>
      <w:tr w14:paraId="4860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2" w:type="dxa"/>
            <w:vMerge w:val="continue"/>
            <w:vAlign w:val="center"/>
          </w:tcPr>
          <w:p w14:paraId="7E4E851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999" w:type="dxa"/>
            <w:gridSpan w:val="3"/>
            <w:vAlign w:val="center"/>
          </w:tcPr>
          <w:p w14:paraId="2BCBA71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       其他资金：0</w:t>
            </w:r>
          </w:p>
        </w:tc>
        <w:tc>
          <w:tcPr>
            <w:tcW w:w="3741" w:type="dxa"/>
            <w:gridSpan w:val="2"/>
            <w:vAlign w:val="center"/>
          </w:tcPr>
          <w:p w14:paraId="2D7481C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7B83A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702" w:type="dxa"/>
            <w:vAlign w:val="center"/>
          </w:tcPr>
          <w:p w14:paraId="68EDFB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部门职能</w:t>
            </w:r>
          </w:p>
          <w:p w14:paraId="6787E1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职责概述</w:t>
            </w:r>
          </w:p>
        </w:tc>
        <w:tc>
          <w:tcPr>
            <w:tcW w:w="7740" w:type="dxa"/>
            <w:gridSpan w:val="5"/>
            <w:vAlign w:val="center"/>
          </w:tcPr>
          <w:p w14:paraId="78BFA7D1">
            <w:pPr>
              <w:widowControl/>
              <w:spacing w:line="360" w:lineRule="exact"/>
              <w:ind w:firstLine="315" w:firstLineChars="15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贯彻执行住房保障、城乡建设、房地产管理、消防设计审查和竣工验收工作的方针政策和法律法规，拟订相关政策措施、发展规划、工作计划并组织实施，负责指导全市住房保障、城乡建设、房地产管理、消防审查和竣工验收工作；承办市委、市人民政府交办的其他事项。</w:t>
            </w:r>
          </w:p>
        </w:tc>
      </w:tr>
      <w:tr w14:paraId="3AF9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702" w:type="dxa"/>
            <w:vAlign w:val="center"/>
          </w:tcPr>
          <w:p w14:paraId="39E925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整体绩效目标</w:t>
            </w:r>
          </w:p>
        </w:tc>
        <w:tc>
          <w:tcPr>
            <w:tcW w:w="7740" w:type="dxa"/>
            <w:gridSpan w:val="5"/>
            <w:vAlign w:val="center"/>
          </w:tcPr>
          <w:p w14:paraId="077EA6F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目标1：</w:t>
            </w: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确保完成建筑行业管理各项任务资金的正常运转，以及干职工工资福利的正常发放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目标2：通过项目实施，确保检查设计是否合理，是否安全可靠，各项专业是否符合强制性要求。</w:t>
            </w:r>
          </w:p>
        </w:tc>
      </w:tr>
      <w:tr w14:paraId="53CB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02" w:type="dxa"/>
            <w:vMerge w:val="restart"/>
            <w:vAlign w:val="center"/>
          </w:tcPr>
          <w:p w14:paraId="4FAF1E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部门整体支出</w:t>
            </w:r>
          </w:p>
          <w:p w14:paraId="74D610DF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年度绩效指标</w:t>
            </w:r>
          </w:p>
        </w:tc>
        <w:tc>
          <w:tcPr>
            <w:tcW w:w="993" w:type="dxa"/>
            <w:vAlign w:val="center"/>
          </w:tcPr>
          <w:p w14:paraId="60D8CA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559" w:type="dxa"/>
            <w:vAlign w:val="center"/>
          </w:tcPr>
          <w:p w14:paraId="56EC81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835" w:type="dxa"/>
            <w:gridSpan w:val="2"/>
            <w:vAlign w:val="center"/>
          </w:tcPr>
          <w:p w14:paraId="01F5F4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353" w:type="dxa"/>
            <w:vAlign w:val="center"/>
          </w:tcPr>
          <w:p w14:paraId="6E1121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指标值及单位</w:t>
            </w:r>
          </w:p>
        </w:tc>
      </w:tr>
      <w:tr w14:paraId="6C31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02" w:type="dxa"/>
            <w:vMerge w:val="continue"/>
            <w:vAlign w:val="center"/>
          </w:tcPr>
          <w:p w14:paraId="5EB2D3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B963A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559" w:type="dxa"/>
            <w:vMerge w:val="restart"/>
            <w:vAlign w:val="center"/>
          </w:tcPr>
          <w:p w14:paraId="0D695BB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835" w:type="dxa"/>
            <w:gridSpan w:val="2"/>
            <w:vAlign w:val="center"/>
          </w:tcPr>
          <w:p w14:paraId="07754765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工程建设项目申报数量</w:t>
            </w:r>
          </w:p>
        </w:tc>
        <w:tc>
          <w:tcPr>
            <w:tcW w:w="2353" w:type="dxa"/>
            <w:vAlign w:val="center"/>
          </w:tcPr>
          <w:p w14:paraId="3B397A2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&gt;50</w:t>
            </w:r>
          </w:p>
        </w:tc>
      </w:tr>
      <w:tr w14:paraId="41EE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02" w:type="dxa"/>
            <w:vMerge w:val="continue"/>
            <w:vAlign w:val="center"/>
          </w:tcPr>
          <w:p w14:paraId="0E10D7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585AE9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BBBC33F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2A429F5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推行既有住宅电梯增设目标</w:t>
            </w:r>
          </w:p>
        </w:tc>
        <w:tc>
          <w:tcPr>
            <w:tcW w:w="2353" w:type="dxa"/>
            <w:vAlign w:val="center"/>
          </w:tcPr>
          <w:p w14:paraId="5870B3C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25台</w:t>
            </w:r>
          </w:p>
        </w:tc>
      </w:tr>
      <w:tr w14:paraId="344A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vAlign w:val="center"/>
          </w:tcPr>
          <w:p w14:paraId="694A98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6158B2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63FDAF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835" w:type="dxa"/>
            <w:gridSpan w:val="2"/>
            <w:vAlign w:val="center"/>
          </w:tcPr>
          <w:p w14:paraId="1AFE2770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改造项目当年开工率及竣工率</w:t>
            </w:r>
          </w:p>
        </w:tc>
        <w:tc>
          <w:tcPr>
            <w:tcW w:w="2353" w:type="dxa"/>
            <w:vAlign w:val="center"/>
          </w:tcPr>
          <w:p w14:paraId="22A6DE44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100%</w:t>
            </w:r>
          </w:p>
        </w:tc>
      </w:tr>
      <w:tr w14:paraId="0398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702" w:type="dxa"/>
            <w:vMerge w:val="continue"/>
            <w:vAlign w:val="center"/>
          </w:tcPr>
          <w:p w14:paraId="685D59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15D8B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A0B147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2CB003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施工许可证发放合格率</w:t>
            </w:r>
          </w:p>
        </w:tc>
        <w:tc>
          <w:tcPr>
            <w:tcW w:w="2353" w:type="dxa"/>
            <w:vAlign w:val="center"/>
          </w:tcPr>
          <w:p w14:paraId="54AEED90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100%</w:t>
            </w:r>
          </w:p>
        </w:tc>
      </w:tr>
      <w:tr w14:paraId="2C60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2" w:type="dxa"/>
            <w:vMerge w:val="continue"/>
            <w:vAlign w:val="center"/>
          </w:tcPr>
          <w:p w14:paraId="02850B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50A364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210A0F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835" w:type="dxa"/>
            <w:gridSpan w:val="2"/>
            <w:vAlign w:val="center"/>
          </w:tcPr>
          <w:p w14:paraId="73E6B82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增设电梯补助</w:t>
            </w:r>
          </w:p>
        </w:tc>
        <w:tc>
          <w:tcPr>
            <w:tcW w:w="2353" w:type="dxa"/>
            <w:vAlign w:val="center"/>
          </w:tcPr>
          <w:p w14:paraId="4155EEA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5万元/台</w:t>
            </w:r>
          </w:p>
        </w:tc>
      </w:tr>
      <w:tr w14:paraId="5600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2" w:type="dxa"/>
            <w:vMerge w:val="continue"/>
            <w:vAlign w:val="center"/>
          </w:tcPr>
          <w:p w14:paraId="224E1F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1D475C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4162157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DA34F65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施工图审查服务</w:t>
            </w:r>
          </w:p>
        </w:tc>
        <w:tc>
          <w:tcPr>
            <w:tcW w:w="2353" w:type="dxa"/>
            <w:vAlign w:val="center"/>
          </w:tcPr>
          <w:p w14:paraId="0D060EA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0.9元/平方米</w:t>
            </w:r>
          </w:p>
        </w:tc>
      </w:tr>
      <w:tr w14:paraId="383E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02" w:type="dxa"/>
            <w:vMerge w:val="continue"/>
            <w:vAlign w:val="center"/>
          </w:tcPr>
          <w:p w14:paraId="4DA693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2BB65B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FC4405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835" w:type="dxa"/>
            <w:gridSpan w:val="2"/>
            <w:vAlign w:val="center"/>
          </w:tcPr>
          <w:p w14:paraId="76CC4723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施工许可证发放的及时性</w:t>
            </w:r>
          </w:p>
        </w:tc>
        <w:tc>
          <w:tcPr>
            <w:tcW w:w="2353" w:type="dxa"/>
            <w:vAlign w:val="center"/>
          </w:tcPr>
          <w:p w14:paraId="0CA9221E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5个工作日内</w:t>
            </w:r>
          </w:p>
        </w:tc>
      </w:tr>
      <w:tr w14:paraId="64465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2" w:type="dxa"/>
            <w:vMerge w:val="continue"/>
            <w:vAlign w:val="center"/>
          </w:tcPr>
          <w:p w14:paraId="2C5DC1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7B1A21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80CA402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72D0F0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工程建设项目审批完成时间</w:t>
            </w:r>
          </w:p>
        </w:tc>
        <w:tc>
          <w:tcPr>
            <w:tcW w:w="2353" w:type="dxa"/>
            <w:vAlign w:val="center"/>
          </w:tcPr>
          <w:p w14:paraId="5797FE0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小于66天</w:t>
            </w:r>
          </w:p>
        </w:tc>
      </w:tr>
      <w:tr w14:paraId="33B8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702" w:type="dxa"/>
            <w:vMerge w:val="continue"/>
            <w:vAlign w:val="center"/>
          </w:tcPr>
          <w:p w14:paraId="75B0DB2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7C488A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559" w:type="dxa"/>
            <w:vMerge w:val="restart"/>
            <w:vAlign w:val="center"/>
          </w:tcPr>
          <w:p w14:paraId="173F15D3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2835" w:type="dxa"/>
            <w:gridSpan w:val="2"/>
            <w:vAlign w:val="center"/>
          </w:tcPr>
          <w:p w14:paraId="00BD25B1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资金使用效率</w:t>
            </w:r>
          </w:p>
        </w:tc>
        <w:tc>
          <w:tcPr>
            <w:tcW w:w="2353" w:type="dxa"/>
            <w:vAlign w:val="center"/>
          </w:tcPr>
          <w:p w14:paraId="7F81794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95%</w:t>
            </w:r>
          </w:p>
        </w:tc>
      </w:tr>
      <w:tr w14:paraId="5EEE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vAlign w:val="center"/>
          </w:tcPr>
          <w:p w14:paraId="64B6223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0B873F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076BF5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EC243ED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对全县经济发展水平的影响程度</w:t>
            </w:r>
          </w:p>
        </w:tc>
        <w:tc>
          <w:tcPr>
            <w:tcW w:w="2353" w:type="dxa"/>
            <w:vAlign w:val="center"/>
          </w:tcPr>
          <w:p w14:paraId="106E5D9E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影响程度较高</w:t>
            </w:r>
          </w:p>
        </w:tc>
      </w:tr>
      <w:tr w14:paraId="3CEF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02" w:type="dxa"/>
            <w:vMerge w:val="continue"/>
            <w:vAlign w:val="center"/>
          </w:tcPr>
          <w:p w14:paraId="710E665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0EC20A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A7CD56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2835" w:type="dxa"/>
            <w:gridSpan w:val="2"/>
            <w:vAlign w:val="center"/>
          </w:tcPr>
          <w:p w14:paraId="22588733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市民居住环境</w:t>
            </w:r>
          </w:p>
        </w:tc>
        <w:tc>
          <w:tcPr>
            <w:tcW w:w="2353" w:type="dxa"/>
            <w:vAlign w:val="center"/>
          </w:tcPr>
          <w:p w14:paraId="7DB0C941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有所提升</w:t>
            </w:r>
          </w:p>
        </w:tc>
      </w:tr>
      <w:tr w14:paraId="52D2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02" w:type="dxa"/>
            <w:vMerge w:val="continue"/>
            <w:vAlign w:val="center"/>
          </w:tcPr>
          <w:p w14:paraId="56E3210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1591F7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55ADF30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503BDE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对单位履职、促进建筑事业发展的影响及提升程度</w:t>
            </w:r>
          </w:p>
        </w:tc>
        <w:tc>
          <w:tcPr>
            <w:tcW w:w="2353" w:type="dxa"/>
            <w:vAlign w:val="center"/>
          </w:tcPr>
          <w:p w14:paraId="4B350ED7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影响程度较高</w:t>
            </w:r>
          </w:p>
        </w:tc>
      </w:tr>
      <w:tr w14:paraId="29D5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02" w:type="dxa"/>
            <w:vMerge w:val="continue"/>
            <w:vAlign w:val="center"/>
          </w:tcPr>
          <w:p w14:paraId="2571DFC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50918E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E0A35A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2835" w:type="dxa"/>
            <w:gridSpan w:val="2"/>
            <w:vAlign w:val="center"/>
          </w:tcPr>
          <w:p w14:paraId="532C83DE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生态环境</w:t>
            </w:r>
          </w:p>
        </w:tc>
        <w:tc>
          <w:tcPr>
            <w:tcW w:w="2353" w:type="dxa"/>
            <w:vAlign w:val="center"/>
          </w:tcPr>
          <w:p w14:paraId="483AE1E9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有所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提升</w:t>
            </w:r>
          </w:p>
        </w:tc>
      </w:tr>
      <w:tr w14:paraId="1664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02" w:type="dxa"/>
            <w:vMerge w:val="continue"/>
            <w:vAlign w:val="center"/>
          </w:tcPr>
          <w:p w14:paraId="1AACCFA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61AE36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030686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B938BF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225A3E1B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4BBE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02" w:type="dxa"/>
            <w:vMerge w:val="continue"/>
            <w:vAlign w:val="center"/>
          </w:tcPr>
          <w:p w14:paraId="7754456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7BA4B8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6B66323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2835" w:type="dxa"/>
            <w:gridSpan w:val="2"/>
            <w:vAlign w:val="center"/>
          </w:tcPr>
          <w:p w14:paraId="16BFADE0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对全县公共服务水平的改善及影响程度</w:t>
            </w:r>
          </w:p>
        </w:tc>
        <w:tc>
          <w:tcPr>
            <w:tcW w:w="2353" w:type="dxa"/>
            <w:vAlign w:val="center"/>
          </w:tcPr>
          <w:p w14:paraId="0C9FFC7F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影响程度较高</w:t>
            </w:r>
          </w:p>
        </w:tc>
      </w:tr>
      <w:tr w14:paraId="7A8DA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02" w:type="dxa"/>
            <w:vMerge w:val="continue"/>
            <w:vAlign w:val="center"/>
          </w:tcPr>
          <w:p w14:paraId="2606D60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1F66E7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40B9F24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E1A8134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13DB479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0C0DF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02" w:type="dxa"/>
            <w:vMerge w:val="continue"/>
            <w:vAlign w:val="center"/>
          </w:tcPr>
          <w:p w14:paraId="719E8CB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25484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91CECD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社会公众或服务对象满意度</w:t>
            </w:r>
          </w:p>
        </w:tc>
        <w:tc>
          <w:tcPr>
            <w:tcW w:w="2835" w:type="dxa"/>
            <w:gridSpan w:val="2"/>
            <w:vAlign w:val="center"/>
          </w:tcPr>
          <w:p w14:paraId="392FADC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社会公众满意度</w:t>
            </w:r>
          </w:p>
        </w:tc>
        <w:tc>
          <w:tcPr>
            <w:tcW w:w="2353" w:type="dxa"/>
            <w:vAlign w:val="center"/>
          </w:tcPr>
          <w:p w14:paraId="48DA4890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98%</w:t>
            </w:r>
          </w:p>
        </w:tc>
      </w:tr>
    </w:tbl>
    <w:p w14:paraId="1B423D12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秦天闻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    联系电话： 18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873730838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  填报日期：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2024.07.09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 单位负责人签字：</w:t>
      </w:r>
    </w:p>
    <w:p w14:paraId="72D2067A">
      <w:pPr>
        <w:spacing w:line="600" w:lineRule="exact"/>
        <w:ind w:firstLine="1440" w:firstLineChars="450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br w:type="page"/>
      </w:r>
    </w:p>
    <w:p w14:paraId="6F26D82C">
      <w:pPr>
        <w:spacing w:line="600" w:lineRule="exact"/>
        <w:ind w:firstLine="1800" w:firstLineChars="500"/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年项目支出绩效目标表</w:t>
      </w:r>
    </w:p>
    <w:p w14:paraId="25E63FFC">
      <w:pPr>
        <w:spacing w:line="600" w:lineRule="exact"/>
        <w:ind w:firstLine="1800" w:firstLineChars="500"/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</w:pPr>
    </w:p>
    <w:tbl>
      <w:tblPr>
        <w:tblStyle w:val="7"/>
        <w:tblW w:w="1005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648"/>
        <w:gridCol w:w="1559"/>
        <w:gridCol w:w="606"/>
        <w:gridCol w:w="1134"/>
        <w:gridCol w:w="638"/>
        <w:gridCol w:w="17"/>
        <w:gridCol w:w="200"/>
        <w:gridCol w:w="1555"/>
        <w:gridCol w:w="14"/>
        <w:gridCol w:w="1896"/>
      </w:tblGrid>
      <w:tr w14:paraId="08C95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0053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EEFD507">
            <w:pPr>
              <w:widowControl/>
              <w:ind w:left="1920" w:right="120" w:hanging="1920" w:hangingChars="8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填报单位：（盖章）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单位：万元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              </w:t>
            </w:r>
          </w:p>
        </w:tc>
      </w:tr>
      <w:tr w14:paraId="0BF1E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F2EB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5A3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施工图审查服务费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F0D56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184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沅江市住房和城乡建设局　</w:t>
            </w:r>
          </w:p>
        </w:tc>
      </w:tr>
      <w:tr w14:paraId="4DFE4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7C13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年度本级</w:t>
            </w:r>
          </w:p>
          <w:p w14:paraId="100A5681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428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105.6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EC0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4FA77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6C6C0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4D5B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82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77B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.01—202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.12</w:t>
            </w:r>
          </w:p>
        </w:tc>
      </w:tr>
      <w:tr w14:paraId="1C8BF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46C3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82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EE859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</w:rPr>
              <w:t>确保结构设计安全、经济、合理，对结构施工图设计质量进行有效控制。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07DBC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E654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82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CC67F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hd w:val="clear" w:color="auto" w:fill="FFFFFF"/>
              </w:rPr>
              <w:t>确保城市建筑物的稳定性、安全性审查，包括地基基础和主体结构体系是否安全、可靠；达到符合消防、节能、环保、抗震、卫生等有关强制性标准要求。</w:t>
            </w:r>
          </w:p>
        </w:tc>
      </w:tr>
      <w:tr w14:paraId="5B303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E9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</w:t>
            </w:r>
          </w:p>
          <w:p w14:paraId="11206B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293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73E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652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7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25A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8C6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672AE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332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27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D2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40E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工程建设项目申报数量</w:t>
            </w:r>
          </w:p>
        </w:tc>
        <w:tc>
          <w:tcPr>
            <w:tcW w:w="17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871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&gt;50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754A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计划标准</w:t>
            </w:r>
          </w:p>
        </w:tc>
      </w:tr>
      <w:tr w14:paraId="5AA1F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09E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333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928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8F7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工程建设项目验收数量</w:t>
            </w:r>
          </w:p>
        </w:tc>
        <w:tc>
          <w:tcPr>
            <w:tcW w:w="17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783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&gt;50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6EEF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计划标准</w:t>
            </w:r>
          </w:p>
        </w:tc>
      </w:tr>
      <w:tr w14:paraId="13A13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B9A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3F8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49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414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经费支出合规性</w:t>
            </w:r>
          </w:p>
        </w:tc>
        <w:tc>
          <w:tcPr>
            <w:tcW w:w="17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FC8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合规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B830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4A3CA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825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580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CBE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B27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工程施工质量安全达标率</w:t>
            </w:r>
          </w:p>
        </w:tc>
        <w:tc>
          <w:tcPr>
            <w:tcW w:w="17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C81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98%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B5B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132E9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44B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B05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62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2F6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工程建设项目审批完成时间</w:t>
            </w:r>
          </w:p>
        </w:tc>
        <w:tc>
          <w:tcPr>
            <w:tcW w:w="17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C6E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小于66天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7BF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61893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7E9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CD6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4F6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28F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工程项目验收备案时间</w:t>
            </w:r>
          </w:p>
        </w:tc>
        <w:tc>
          <w:tcPr>
            <w:tcW w:w="17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B37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小于66天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972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6DE1C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56E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1C4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03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CAA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施工图审查单位成本</w:t>
            </w: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B82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0.9元/平方米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F33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49B00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991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102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BAD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966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建设工程消防设地审查单位成本</w:t>
            </w: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859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0.3元/平方米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7F0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64697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3C1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50A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CA4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7DA0F6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27CEB8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  <w:p w14:paraId="50C041E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right w:val="single" w:color="000000" w:sz="4" w:space="0"/>
            </w:tcBorders>
          </w:tcPr>
          <w:p w14:paraId="11FDBF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2B852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442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5A72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AD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932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整改落实率</w:t>
            </w: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181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AC28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历史标准</w:t>
            </w:r>
          </w:p>
        </w:tc>
      </w:tr>
      <w:tr w14:paraId="747D9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8D2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BD3D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415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810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检查结果公开度</w:t>
            </w: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E27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98FF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12260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E70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EF18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EC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CF1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141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A521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68EC5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414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3179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9E6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EF3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77D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9F71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73D08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ECD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4D35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48E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0493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为维护公共安全、保护群从利益提供长期保障</w:t>
            </w: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DAAF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持续保障　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7FCD1F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其他标准</w:t>
            </w:r>
          </w:p>
        </w:tc>
      </w:tr>
      <w:tr w14:paraId="51C1A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430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0444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E903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85A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对提高办事效率、优化投资环境的影响程度</w:t>
            </w: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0A22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重要　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369769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其他标准</w:t>
            </w:r>
          </w:p>
        </w:tc>
      </w:tr>
      <w:tr w14:paraId="3B209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113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FE08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1F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社会公众或服务对象满意度</w:t>
            </w: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B2D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服务对象满意度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7A336">
            <w:pPr>
              <w:widowControl/>
              <w:ind w:firstLine="630" w:firstLineChars="3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98%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A8D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其他标准</w:t>
            </w:r>
          </w:p>
        </w:tc>
      </w:tr>
    </w:tbl>
    <w:p w14:paraId="6E175C1A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秦天闻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    联系电话： 18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873730838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 填报日期：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2024.07.09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单位负责人签字：</w:t>
      </w:r>
    </w:p>
    <w:p w14:paraId="54A25CCB">
      <w:pPr>
        <w:widowControl/>
        <w:spacing w:beforeLines="100" w:afterLines="100" w:line="500" w:lineRule="exact"/>
        <w:ind w:firstLine="1800" w:firstLineChars="5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98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718"/>
        <w:gridCol w:w="1134"/>
        <w:gridCol w:w="2987"/>
        <w:gridCol w:w="955"/>
        <w:gridCol w:w="736"/>
        <w:gridCol w:w="1834"/>
      </w:tblGrid>
      <w:tr w14:paraId="04511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8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2D17116">
            <w:pPr>
              <w:widowControl/>
              <w:ind w:right="12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单位：万元</w:t>
            </w:r>
          </w:p>
        </w:tc>
      </w:tr>
      <w:tr w14:paraId="232CB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3CE7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293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城市维护费　</w:t>
            </w: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15429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6E0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沅江市住房和城乡建设局　</w:t>
            </w:r>
          </w:p>
        </w:tc>
      </w:tr>
      <w:tr w14:paraId="00F5E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498B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年度本级</w:t>
            </w:r>
          </w:p>
          <w:p w14:paraId="0C6BC5E1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3DD7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66.56</w:t>
            </w:r>
          </w:p>
        </w:tc>
        <w:tc>
          <w:tcPr>
            <w:tcW w:w="3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2A1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B3A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57005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1258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83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59B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.01—202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.12</w:t>
            </w:r>
          </w:p>
        </w:tc>
      </w:tr>
      <w:tr w14:paraId="6CCAE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B593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83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2397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维护项目工程施工单位选择是否符合规定,需要进行招投标的工程是否按规定进行,零星工程的施工单位选择是否公开、透明。</w:t>
            </w:r>
          </w:p>
        </w:tc>
      </w:tr>
      <w:tr w14:paraId="336FA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560B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83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7AD3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维护项目工程完工是否进行完工验收,验收单位是否有效,是否取得决算依据。　</w:t>
            </w:r>
          </w:p>
        </w:tc>
      </w:tr>
      <w:tr w14:paraId="5CB7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E1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</w:t>
            </w:r>
          </w:p>
          <w:p w14:paraId="46129C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16D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5B3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890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227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EF3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28874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488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87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89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3A7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改造项目当年开工率及竣工率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E2F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100%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F069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行业准准</w:t>
            </w:r>
          </w:p>
        </w:tc>
      </w:tr>
      <w:tr w14:paraId="34A62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921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787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FA6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CD5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5F6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5E38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107C4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FFA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B4F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0A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738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保证城乡基础建设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581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100%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C729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计划标准</w:t>
            </w:r>
          </w:p>
        </w:tc>
      </w:tr>
      <w:tr w14:paraId="1613D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910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39E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ED2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8CB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254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FF07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4E405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4C9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B37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36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E26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资金使用效率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BB1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98%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27D4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47163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934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A84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D21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8DA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E05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30B8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5C275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EAF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397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3C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8F3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资金使用合规性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184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合理合规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8886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3B83B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419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347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120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904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29F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D4B4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1261C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A08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AA0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9ED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B57B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对全县经济发展水平的影响程度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D99E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影响程度较高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34C0D6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其他标准</w:t>
            </w:r>
          </w:p>
        </w:tc>
      </w:tr>
      <w:tr w14:paraId="43BB7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0DF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442E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C016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3FE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1B66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4DD9D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3A6CD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DDA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7A67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BF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558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提升城区整体形象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60D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明显提升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5C38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其他标准</w:t>
            </w:r>
          </w:p>
        </w:tc>
      </w:tr>
      <w:tr w14:paraId="21A6C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6A2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CE9E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905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0B03D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7B3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A967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1AE6B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2BC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34F7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08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741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改善城乡的人居环境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0BC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98%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2041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其他标准</w:t>
            </w:r>
          </w:p>
        </w:tc>
      </w:tr>
      <w:tr w14:paraId="14878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EAF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AA16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4B3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26FE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可持续影响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A25B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98%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57D0AE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其他标准</w:t>
            </w:r>
          </w:p>
        </w:tc>
      </w:tr>
      <w:tr w14:paraId="1A456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6C6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8E85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AB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2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8E8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群从满意度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689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98%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E0DFC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E98E7A3">
            <w:pPr>
              <w:ind w:firstLine="500" w:firstLineChars="2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100%</w:t>
            </w:r>
          </w:p>
        </w:tc>
      </w:tr>
    </w:tbl>
    <w:p w14:paraId="17360781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填表人：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秦天闻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     联系电话：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18873730838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2024.07.09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单位负责人签字：</w:t>
      </w:r>
    </w:p>
    <w:p w14:paraId="52846537">
      <w:pPr>
        <w:widowControl/>
        <w:ind w:firstLine="2340" w:firstLineChars="65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</w:pPr>
    </w:p>
    <w:p w14:paraId="640E69E4">
      <w:pPr>
        <w:widowControl/>
        <w:ind w:firstLine="2340" w:firstLineChars="65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</w:pPr>
    </w:p>
    <w:p w14:paraId="32592662">
      <w:pPr>
        <w:widowControl/>
        <w:ind w:firstLine="2340" w:firstLineChars="65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866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47"/>
        <w:gridCol w:w="1966"/>
        <w:gridCol w:w="17"/>
        <w:gridCol w:w="1991"/>
        <w:gridCol w:w="17"/>
        <w:gridCol w:w="808"/>
        <w:gridCol w:w="549"/>
        <w:gridCol w:w="1296"/>
      </w:tblGrid>
      <w:tr w14:paraId="5F2E6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866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E69EB3A">
            <w:pPr>
              <w:widowControl/>
              <w:ind w:right="12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填报单位：（盖章）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单位：万元</w:t>
            </w:r>
          </w:p>
        </w:tc>
      </w:tr>
      <w:tr w14:paraId="1DCCD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7853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D17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危房改造工作经费　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3FDE7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A07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沅江市住房和城乡建设局　　</w:t>
            </w:r>
          </w:p>
        </w:tc>
      </w:tr>
      <w:tr w14:paraId="65FB8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F80D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年度本级</w:t>
            </w:r>
          </w:p>
          <w:p w14:paraId="00979A2D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913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12.8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483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2BF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7CF4D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CCCF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3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996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.01-202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.12</w:t>
            </w:r>
          </w:p>
        </w:tc>
      </w:tr>
      <w:tr w14:paraId="017E0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A5D7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3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536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开展符合条件对象的危改改造工作　</w:t>
            </w:r>
          </w:p>
        </w:tc>
      </w:tr>
      <w:tr w14:paraId="19B70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3207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3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278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改善农村人居环境情况,确保乡镇房屋住用安全,达到良好的会效益</w:t>
            </w:r>
          </w:p>
        </w:tc>
      </w:tr>
      <w:tr w14:paraId="7A8F9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B4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</w:t>
            </w:r>
          </w:p>
          <w:p w14:paraId="134214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6C3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25A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2D6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14E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62D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46EA9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CEC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08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9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42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E179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农村建筑工匠培训场次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412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&gt;1次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E12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计划标准</w:t>
            </w:r>
          </w:p>
        </w:tc>
      </w:tr>
      <w:tr w14:paraId="36A38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8B5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793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63F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375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E16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F963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603F7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A1A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B69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5C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AFA4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房屋验收合格率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727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100%　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E566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14048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866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29B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22B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36E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5B3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31E8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1A5CC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FCF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6A9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5F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7377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农村危房改造补贴金发放及时率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235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100%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22084">
            <w:pPr>
              <w:widowControl/>
              <w:ind w:firstLine="105" w:firstLineChars="5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4F60C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172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5E4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7F0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A2D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AD1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18C6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02CDD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45D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D82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DD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6A4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农村危改分类分级补助标准　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366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100%　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0222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51889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075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E7E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EF8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1BE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6B7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5877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6CFE6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234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D22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9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BA8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BD3E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对助力我县建筑业做大做强　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24B7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明显提升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203521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其他标准</w:t>
            </w:r>
          </w:p>
        </w:tc>
      </w:tr>
      <w:tr w14:paraId="619CE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E95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50AF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A504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E39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FD41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50DC24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7728D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207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CF61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28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4D43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对我县工程质量取得大幅度提升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EEB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明显提升　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7D7E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其他标准</w:t>
            </w:r>
          </w:p>
        </w:tc>
      </w:tr>
      <w:tr w14:paraId="4362F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DBE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9812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9DD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D96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38F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43A5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6A02B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560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98A7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61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93F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农村风貌提升　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1B6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&gt;1%　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4477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计划标准</w:t>
            </w:r>
          </w:p>
        </w:tc>
      </w:tr>
      <w:tr w14:paraId="63DD0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23F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C93F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D92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A0E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危房改造户卫生厕所普及率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33B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&gt;100%　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4F1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计划标准</w:t>
            </w:r>
          </w:p>
        </w:tc>
      </w:tr>
      <w:tr w14:paraId="3858F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781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05E1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0DD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CA8F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改造后房屋保证安全期限　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585E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&gt;10年　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5B18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4A344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E5F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14E1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788F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62F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6F8A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58EE61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6089E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41A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8A77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0F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B4E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危改户满意度　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1A6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&gt;90%　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0EDB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历史标准</w:t>
            </w:r>
          </w:p>
        </w:tc>
      </w:tr>
      <w:tr w14:paraId="1E9FE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DDD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4410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4C2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C7A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政府满意度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F32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100%　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6B21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历史标准</w:t>
            </w:r>
          </w:p>
        </w:tc>
      </w:tr>
    </w:tbl>
    <w:p w14:paraId="1D30AF77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秦天闻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   联系电话：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18873730838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    填报日期：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2024.07.09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单位负责人签字：</w:t>
      </w:r>
    </w:p>
    <w:p w14:paraId="550761F3">
      <w:pPr>
        <w:widowControl/>
        <w:spacing w:beforeLines="100" w:afterLines="100" w:line="500" w:lineRule="exact"/>
        <w:ind w:firstLine="1800" w:firstLineChars="500"/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</w:pPr>
    </w:p>
    <w:p w14:paraId="1DC71F8B">
      <w:pPr>
        <w:widowControl/>
        <w:spacing w:beforeLines="100" w:afterLines="100" w:line="500" w:lineRule="exact"/>
        <w:ind w:firstLine="1800" w:firstLineChars="500"/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96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637"/>
        <w:gridCol w:w="1348"/>
        <w:gridCol w:w="2526"/>
        <w:gridCol w:w="955"/>
        <w:gridCol w:w="736"/>
        <w:gridCol w:w="2090"/>
      </w:tblGrid>
      <w:tr w14:paraId="7F7D0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69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664F80C">
            <w:pPr>
              <w:widowControl/>
              <w:ind w:right="12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单位：万元</w:t>
            </w:r>
          </w:p>
        </w:tc>
      </w:tr>
      <w:tr w14:paraId="18429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C78C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886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白蚁防治　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93554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536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沅江市住房和城乡建设局　　</w:t>
            </w:r>
          </w:p>
        </w:tc>
      </w:tr>
      <w:tr w14:paraId="1EE78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A585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年度本级</w:t>
            </w:r>
          </w:p>
          <w:p w14:paraId="3C516F29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0E74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25.6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E36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21E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454D8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81C5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8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B40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.01-202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.12</w:t>
            </w:r>
          </w:p>
        </w:tc>
      </w:tr>
      <w:tr w14:paraId="7235D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22A4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8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E3F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加强白蚁预防施工前后的全过程质量监管,确保安全、良好的生态环境。</w:t>
            </w:r>
          </w:p>
        </w:tc>
      </w:tr>
      <w:tr w14:paraId="1A75B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5810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8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DA1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通过白蚁预防和灭治工作,维护良好的生态环境。</w:t>
            </w:r>
          </w:p>
        </w:tc>
      </w:tr>
      <w:tr w14:paraId="74017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48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</w:t>
            </w:r>
          </w:p>
          <w:p w14:paraId="320988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BE8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B4C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670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5F1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5AE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18969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56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D5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EB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FC8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建筑工地白蚁防治灭治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D4B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&gt;15份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C7AF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计划标准</w:t>
            </w:r>
          </w:p>
        </w:tc>
      </w:tr>
      <w:tr w14:paraId="188FC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C5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AD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38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486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白蚁灭治药品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20B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≥200盒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554A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计划标准</w:t>
            </w:r>
          </w:p>
        </w:tc>
      </w:tr>
      <w:tr w14:paraId="59732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BC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69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D9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C28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全区保障覆盖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3E1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31B0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091C7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19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7D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9E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BDE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资金支出合规性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5DD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合规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ADBA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33107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2D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D3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E9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271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白蚁防治及时率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C6A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CEB4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7C247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0E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95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C9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7D6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891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C676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319DC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A9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09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64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40D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单位运行总成本控制是否有效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2AD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有效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B935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15F72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48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2F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D5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06D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69A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5644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15C40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9E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19F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953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C686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C40B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7E5EB2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19CF4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BF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A26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4C3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F6D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9F0A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0EBE28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2D55C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9A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C9B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1F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61E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保障群众住房安全率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300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95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%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6362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4353A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3C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235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C4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12A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454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0300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6837E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4C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9A6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FB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30C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对减少白蚁破坏生态环境的影响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48A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68B2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2210A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19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ECF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AC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2D2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2B0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855E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0FAD2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23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B46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777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5044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持续满足辖区内民众房屋安全，保护群众财产安全。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1DEC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效果显著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40C538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0AAD4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CF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758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E72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B9D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1EE7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2F43EE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62C14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9D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FAB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16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01C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人民群众及服务对象满意度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6BD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99%以上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414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历史标准</w:t>
            </w:r>
          </w:p>
        </w:tc>
      </w:tr>
      <w:tr w14:paraId="48C51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0F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937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11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C6B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5A9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B5B0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 w14:paraId="488023FB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秦天闻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  联系电话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18873730838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  填报日期：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2024.07.09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单位负责人签字：</w:t>
      </w:r>
    </w:p>
    <w:p w14:paraId="3C76BE08">
      <w:pPr>
        <w:widowControl/>
        <w:spacing w:beforeLines="100" w:afterLines="100" w:line="500" w:lineRule="exact"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</w:pPr>
    </w:p>
    <w:p w14:paraId="4855FB87">
      <w:pPr>
        <w:widowControl/>
        <w:spacing w:beforeLines="100" w:afterLines="100" w:line="500" w:lineRule="exact"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134"/>
        <w:gridCol w:w="1914"/>
        <w:gridCol w:w="1913"/>
        <w:gridCol w:w="602"/>
        <w:gridCol w:w="958"/>
        <w:gridCol w:w="1439"/>
      </w:tblGrid>
      <w:tr w14:paraId="7CE70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6851095">
            <w:pPr>
              <w:widowControl/>
              <w:ind w:right="12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单位：万元</w:t>
            </w:r>
          </w:p>
        </w:tc>
      </w:tr>
      <w:tr w14:paraId="1B59A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850C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892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建设工程执法及设备检测经费　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1D2F2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83B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沅江市住房和城乡建设局　　</w:t>
            </w:r>
          </w:p>
        </w:tc>
      </w:tr>
      <w:tr w14:paraId="37C82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5C63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年度本级</w:t>
            </w:r>
          </w:p>
          <w:p w14:paraId="5E9D43CD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FFB7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6.4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07A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9AC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55CAB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4389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230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.01-202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.12</w:t>
            </w:r>
          </w:p>
        </w:tc>
      </w:tr>
      <w:tr w14:paraId="3B45B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5C34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1BF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通过严格规范各类行为和工作流程,提升依法执法和规范管理水平。　</w:t>
            </w:r>
          </w:p>
        </w:tc>
      </w:tr>
      <w:tr w14:paraId="4B08C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6485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0A6E3"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全力推进建筑市场、房地产市场执法,做好设备的各项检测，确保安全生产。　</w:t>
            </w:r>
          </w:p>
        </w:tc>
      </w:tr>
      <w:tr w14:paraId="06F78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1B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</w:t>
            </w:r>
          </w:p>
          <w:p w14:paraId="4A0F57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BA3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A46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F96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FD5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995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26EFD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E71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71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65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E419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建筑工地质量安全第三方巡查次数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7D9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&gt;120次　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31F9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计划标准</w:t>
            </w:r>
          </w:p>
        </w:tc>
      </w:tr>
      <w:tr w14:paraId="0A2BE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673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0BD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CB7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283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设备检测标准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48E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3检/次　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2967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2A6ED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CEB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F28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9D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25E5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建筑施工领域投诉率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D55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下降10%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8D31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计划标准</w:t>
            </w:r>
          </w:p>
        </w:tc>
      </w:tr>
      <w:tr w14:paraId="537F7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1EB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531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960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96D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房地产领域投诉率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DEB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下降10%　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F49C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计划标准</w:t>
            </w:r>
          </w:p>
        </w:tc>
      </w:tr>
      <w:tr w14:paraId="718B9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DC6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D58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E6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A312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设备检测及时性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C38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100%　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B3C2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历史标准</w:t>
            </w:r>
          </w:p>
        </w:tc>
      </w:tr>
      <w:tr w14:paraId="540F3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8D4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964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C9B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5BD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建设工程执法及时有效性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E4E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100%　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1A8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历史标准</w:t>
            </w:r>
          </w:p>
        </w:tc>
      </w:tr>
      <w:tr w14:paraId="2C708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2C1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B1C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F8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0B3C5"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资金使用合规性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FFC9B"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严格按相关标准执行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7A45731"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505B4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578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C26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A7B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F10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AF4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CEF4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648A6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A35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7FC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1F4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9B66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对全县经济发展水平的影响程度　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F663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影响程度较高　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41CE93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历史标准</w:t>
            </w:r>
          </w:p>
        </w:tc>
      </w:tr>
      <w:tr w14:paraId="5CA6D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F9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6045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3A36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629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F8FB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31C6B4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1F970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1CE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4C14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C2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7CEE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消除社会安全隐患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E3B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100%　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438C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6E44A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87A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4A74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D1A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F5C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876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5C6E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29AA5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53E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CEA5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84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C91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生态环境提升度　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9BD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15%　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EBEC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计划标准</w:t>
            </w:r>
          </w:p>
        </w:tc>
      </w:tr>
      <w:tr w14:paraId="0D4C7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64E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8587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FCA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AD4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186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3034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3C62D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2ED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5D50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DE3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3210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F8DB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445E70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74F8E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1C1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B8DE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05CA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6A8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278A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809C6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10CFA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B53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EC85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90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9A9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社会公众满意度　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A58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%　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508C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其他标准</w:t>
            </w:r>
          </w:p>
        </w:tc>
      </w:tr>
      <w:tr w14:paraId="136B9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06D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D92F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3BE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580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85E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866B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793F58A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秦天闻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   联系电话：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 xml:space="preserve">18873730838 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2024.07.09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单位负责人签字：</w:t>
      </w:r>
    </w:p>
    <w:p w14:paraId="7C84E5BF">
      <w:pPr>
        <w:widowControl/>
        <w:spacing w:beforeLines="100" w:afterLines="100" w:line="500" w:lineRule="exact"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</w:pPr>
    </w:p>
    <w:p w14:paraId="2F6D45CE">
      <w:pPr>
        <w:widowControl/>
        <w:spacing w:beforeLines="100" w:afterLines="100" w:line="500" w:lineRule="exact"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134"/>
        <w:gridCol w:w="1914"/>
        <w:gridCol w:w="1913"/>
        <w:gridCol w:w="602"/>
        <w:gridCol w:w="958"/>
        <w:gridCol w:w="1439"/>
      </w:tblGrid>
      <w:tr w14:paraId="4255A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2B1EC6D">
            <w:pPr>
              <w:widowControl/>
              <w:ind w:right="12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单位：万元</w:t>
            </w:r>
          </w:p>
        </w:tc>
      </w:tr>
      <w:tr w14:paraId="13618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A5AB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D5B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村镇建设工作经费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0DF6A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E8F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沅江市住房和城乡建设局</w:t>
            </w:r>
          </w:p>
        </w:tc>
      </w:tr>
      <w:tr w14:paraId="4899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DC29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年度本级</w:t>
            </w:r>
          </w:p>
          <w:p w14:paraId="27253068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DDFA8">
            <w:pPr>
              <w:widowControl/>
              <w:tabs>
                <w:tab w:val="center" w:pos="1475"/>
                <w:tab w:val="left" w:pos="2147"/>
              </w:tabs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147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F4B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0F1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7939C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5750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209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.01-202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.12</w:t>
            </w:r>
          </w:p>
        </w:tc>
      </w:tr>
      <w:tr w14:paraId="2252B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3054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AA8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通过加强社会公共服务，提升农村居民生活品质，可以增强乡镇的凝聚力和活力</w:t>
            </w:r>
          </w:p>
        </w:tc>
      </w:tr>
      <w:tr w14:paraId="2AD73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D243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322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提升农村居民生活品质，增强乡镇的凝聚力和活力</w:t>
            </w:r>
          </w:p>
        </w:tc>
      </w:tr>
      <w:tr w14:paraId="6CAD8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B4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</w:t>
            </w:r>
          </w:p>
          <w:p w14:paraId="3BA424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FC5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575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E29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A4B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402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3EE2B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4D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8D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B0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50188">
            <w:pPr>
              <w:widowControl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乡镇污水运营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643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每年处理乡镇污水200万吨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C6B8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17CEA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7E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C8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AB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DB5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设备检测标准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37F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大于1次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A72B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064B9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E5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D6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78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6DC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保证覆盖率和可靠性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D2F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3B57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计划标准</w:t>
            </w:r>
          </w:p>
        </w:tc>
      </w:tr>
      <w:tr w14:paraId="6CCBE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D0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85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DC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6E7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79E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62B6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31722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14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A9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C6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F32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及时程度和可靠性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B55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1103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54405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52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E2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D9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5F5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65D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C88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6549E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5D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79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1B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CE136"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资金使用合规性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6F398"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严格按相关标准执行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842FFCC"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58132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AD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8B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D3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059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24F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2D57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799E1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0B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B0D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93C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481B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农民收入稳步成长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D3AF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持续保障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7CEFCD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历史标准</w:t>
            </w:r>
          </w:p>
        </w:tc>
      </w:tr>
      <w:tr w14:paraId="0AB7A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6E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B80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948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1A8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50D2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75E3C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5E1BF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E6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43C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BB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76B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改善民生环境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044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0D8F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483CC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DD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AEF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DD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FF4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000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456F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07A2A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24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182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9B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EC8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提升农村居民环境度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F08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0216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计划标准</w:t>
            </w:r>
          </w:p>
        </w:tc>
      </w:tr>
      <w:tr w14:paraId="53130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46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A81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CE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752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46C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2CCD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6D178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7D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EC2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14C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FA17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后续运行及成效发挥的可持续影响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AF0F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持续保障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08DE8D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计划标准</w:t>
            </w:r>
          </w:p>
        </w:tc>
      </w:tr>
      <w:tr w14:paraId="183FE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B2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1D0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6AD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EA5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A9C9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4D6270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48998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F0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464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44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8B9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社会公众满意度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5B6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98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E3A2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其他标准</w:t>
            </w:r>
          </w:p>
        </w:tc>
      </w:tr>
      <w:tr w14:paraId="099D2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5E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2F3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2F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960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F11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AF5C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 w14:paraId="587E3328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秦天闻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   联系电话：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 xml:space="preserve">18873730838 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2024.07.09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单位负责人签字：</w:t>
      </w:r>
    </w:p>
    <w:p w14:paraId="403B78C5">
      <w:pPr>
        <w:widowControl/>
        <w:spacing w:beforeLines="100" w:afterLines="100" w:line="500" w:lineRule="exact"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</w:pPr>
    </w:p>
    <w:p w14:paraId="0DDC095F">
      <w:pPr>
        <w:widowControl/>
        <w:spacing w:beforeLines="100" w:afterLines="100" w:line="500" w:lineRule="exact"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134"/>
        <w:gridCol w:w="1914"/>
        <w:gridCol w:w="1913"/>
        <w:gridCol w:w="602"/>
        <w:gridCol w:w="958"/>
        <w:gridCol w:w="1439"/>
      </w:tblGrid>
      <w:tr w14:paraId="6DD86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67BC275">
            <w:pPr>
              <w:widowControl/>
              <w:ind w:right="12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单位：万元</w:t>
            </w:r>
          </w:p>
        </w:tc>
      </w:tr>
      <w:tr w14:paraId="271D9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5FF8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98A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建设工程规范、标准、定额执行和监管工作经费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D6705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55F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沅江市住房和城乡建设局</w:t>
            </w:r>
          </w:p>
        </w:tc>
      </w:tr>
      <w:tr w14:paraId="213ED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E460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年度本级</w:t>
            </w:r>
          </w:p>
          <w:p w14:paraId="7F566D83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D0249">
            <w:pPr>
              <w:widowControl/>
              <w:tabs>
                <w:tab w:val="center" w:pos="1475"/>
                <w:tab w:val="left" w:pos="2147"/>
              </w:tabs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905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77A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5EA51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D65D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2E3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.01-202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.12</w:t>
            </w:r>
          </w:p>
        </w:tc>
      </w:tr>
      <w:tr w14:paraId="2795F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8AFB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328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全力推进建筑市场规范施工，做好设备的各项检查，确保安全生产。</w:t>
            </w:r>
          </w:p>
        </w:tc>
      </w:tr>
      <w:tr w14:paraId="42A9F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D570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FD1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提升建筑工程质量，保障人民群众财产安全。</w:t>
            </w:r>
          </w:p>
        </w:tc>
      </w:tr>
      <w:tr w14:paraId="332AA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73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</w:t>
            </w:r>
          </w:p>
          <w:p w14:paraId="5F2F24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0CB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9DD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140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119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401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5B5A3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FF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FE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99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3A430">
            <w:pPr>
              <w:widowControl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建筑工地规范施工检查次数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74E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每周不少于两次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B4FC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1315F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53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4D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23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46C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日常监管工地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9DA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一次/日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74D7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13B10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9D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20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59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E34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提供高质量的产品和服务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7A3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D0A3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 w14:paraId="2052B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4B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69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BE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B77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D34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5A8B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536E2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79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9C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F0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D33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建设工程执法及时有效性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718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3CA3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5170A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55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AB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C2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BB4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CEE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2F9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381C4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91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2E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7C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C4550"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资金使用合规性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B57E5"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严格按相关标准执行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F4E0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26091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7B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98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7C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B9B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90B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A4E0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679AD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C0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DC3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38D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A49A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对市区经济发展水平的影响程度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78B9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较高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584D2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 w14:paraId="21D34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EC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475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1CB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35B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F504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523F4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2DA30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2D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10E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9E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782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提高测试合格率和降低事故率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3C8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9118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5BBAC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0D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731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9C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8C3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C81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8447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3947C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CC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403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A7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78D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生态环境提升度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8602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15%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81A9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 w14:paraId="39ECF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BE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921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B0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720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34F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1521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7DDC0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7C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3A7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5FA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E39C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14D6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53B1B2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2EA45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1C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7CC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B6B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8AA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402D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385949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74864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3A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CC7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82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043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社会公众满意度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651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D3D8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其他标准</w:t>
            </w:r>
          </w:p>
        </w:tc>
      </w:tr>
      <w:tr w14:paraId="4C760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D2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9AB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36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4E2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751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B9C8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9411290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秦天闻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   联系电话：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 xml:space="preserve">18873730838 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填报日期：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2024.07.09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单位负责人签字：</w:t>
      </w:r>
    </w:p>
    <w:p w14:paraId="17CA2065">
      <w:pPr>
        <w:widowControl/>
        <w:spacing w:beforeLines="100" w:afterLines="100" w:line="500" w:lineRule="exact"/>
        <w:ind w:firstLine="1800" w:firstLineChars="5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134"/>
        <w:gridCol w:w="1914"/>
        <w:gridCol w:w="1913"/>
        <w:gridCol w:w="602"/>
        <w:gridCol w:w="958"/>
        <w:gridCol w:w="1439"/>
      </w:tblGrid>
      <w:tr w14:paraId="4C566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BA77B5A">
            <w:pPr>
              <w:widowControl/>
              <w:ind w:right="12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单位：万元</w:t>
            </w:r>
          </w:p>
        </w:tc>
      </w:tr>
      <w:tr w14:paraId="1135D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2DF9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CA9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房屋建筑和市政工程质量安全监管工作经费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49588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746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沅江市住房和城乡建设局</w:t>
            </w:r>
          </w:p>
        </w:tc>
      </w:tr>
      <w:tr w14:paraId="02AB1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0534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年度本级</w:t>
            </w:r>
          </w:p>
          <w:p w14:paraId="3709B164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EDAD2">
            <w:pPr>
              <w:widowControl/>
              <w:tabs>
                <w:tab w:val="center" w:pos="1475"/>
                <w:tab w:val="left" w:pos="2147"/>
              </w:tabs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ED7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652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128A4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F6BE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DE8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.01-202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.12</w:t>
            </w:r>
          </w:p>
        </w:tc>
      </w:tr>
      <w:tr w14:paraId="4BBFB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BDCA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0A79E">
            <w:pPr>
              <w:widowControl/>
              <w:jc w:val="center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保障建设工程质量安全和部门正常运转，降低建设工程安全事故的发生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</w:tr>
      <w:tr w14:paraId="50EED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C6DA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735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提高建筑工程的质量、效益和进度，推荐建筑行业的发展和进步。</w:t>
            </w:r>
          </w:p>
        </w:tc>
      </w:tr>
      <w:tr w14:paraId="79F35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CB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</w:t>
            </w:r>
          </w:p>
          <w:p w14:paraId="387E8C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988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CA0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82A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13A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5DA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051BB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E5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6F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C1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8441A">
            <w:pPr>
              <w:widowControl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沅江中心城区建筑新建项目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1F35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&gt;10个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7321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 w14:paraId="2D62D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C1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C9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DD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439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建筑工地质量安全巡查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346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&gt;120次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4EE3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 w14:paraId="36409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66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4F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F6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0D0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工程质量评价指标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CC0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2EE4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79383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F9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94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AA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FBC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施工阶段绩效评价指标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A43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F296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6043B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D4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52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E2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F3C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项目安计划开工率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A3B4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1DA8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5E967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C8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35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3A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AB0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竣工验收合格率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5A6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DD1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0C0F3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36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1C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F3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C91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资金使用合规性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B3A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严格按相关标准执行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97BA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375A6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55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92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C3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566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E86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0FA5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2F7B1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0E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987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BD6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8DAB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提高全市房地产行业的发展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F97A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有所提升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520F0E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 w14:paraId="7F5E4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CB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F5B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D70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EE3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3767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323F3D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6CA61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4A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DC2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02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094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我市建筑行业的质量得到了保证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BC6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稳定提升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D0F5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 w14:paraId="19278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90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C7F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09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013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2D7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7993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15609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18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6A0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01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604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86E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46A0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513C6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56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B25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4E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4FE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81A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E922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019D9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54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80D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E4E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BB69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加快了我市城市建设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1ECC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稳定提升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3709E7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 w14:paraId="486E7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0E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533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D20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69A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20E2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388828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2965D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CA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A89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93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3A3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社会公众满意度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804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CD58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其他标准</w:t>
            </w:r>
          </w:p>
        </w:tc>
      </w:tr>
      <w:tr w14:paraId="7B19B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EF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C5C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D7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1C1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CC7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0B4E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 w14:paraId="4BF8E738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秦天闻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   联系电话：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 xml:space="preserve">18873730838 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填报日期：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2024.07.09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单位负责人签字：</w:t>
      </w:r>
    </w:p>
    <w:p w14:paraId="50ED4431">
      <w:pPr>
        <w:widowControl/>
        <w:spacing w:beforeLines="100" w:afterLines="100" w:line="500" w:lineRule="exact"/>
        <w:ind w:firstLine="2160" w:firstLineChars="6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134"/>
        <w:gridCol w:w="1914"/>
        <w:gridCol w:w="1913"/>
        <w:gridCol w:w="602"/>
        <w:gridCol w:w="958"/>
        <w:gridCol w:w="1439"/>
      </w:tblGrid>
      <w:tr w14:paraId="3E058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D96CB5B">
            <w:pPr>
              <w:widowControl/>
              <w:ind w:right="12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单位：万元</w:t>
            </w:r>
          </w:p>
        </w:tc>
      </w:tr>
      <w:tr w14:paraId="4EA09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3199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52B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房地产市场监管管理工作经费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8FC75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1F5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沅江市住房和城乡建设局</w:t>
            </w:r>
          </w:p>
        </w:tc>
      </w:tr>
      <w:tr w14:paraId="3EB83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2F9A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年度本级</w:t>
            </w:r>
          </w:p>
          <w:p w14:paraId="0D702A42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9C2A6">
            <w:pPr>
              <w:widowControl/>
              <w:tabs>
                <w:tab w:val="center" w:pos="1475"/>
                <w:tab w:val="left" w:pos="2147"/>
              </w:tabs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19.2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8A5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032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2D24D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1C82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C18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.01-202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.12</w:t>
            </w:r>
          </w:p>
        </w:tc>
      </w:tr>
      <w:tr w14:paraId="12DD9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9296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88C2A">
            <w:pPr>
              <w:widowControl/>
              <w:ind w:firstLine="1680" w:firstLineChars="8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加强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市场监督管理，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确保房地产市场有条不紊</w:t>
            </w:r>
          </w:p>
        </w:tc>
      </w:tr>
      <w:tr w14:paraId="23555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6294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691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明确市场监督管理所的工作目标，确保所有工作都能对实现这些目标做出贡献。</w:t>
            </w:r>
          </w:p>
        </w:tc>
      </w:tr>
      <w:tr w14:paraId="73CED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AA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</w:t>
            </w:r>
          </w:p>
          <w:p w14:paraId="02F6D6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345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A1B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96E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959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351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17DB5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CA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34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F5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3AF7E">
            <w:pPr>
              <w:widowControl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房地产监管相关事项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749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全市房地产企业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监管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B59E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3DA32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71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DE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5B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8E4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413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6D76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2DF30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07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2C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4D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25F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确保工作目标的有效实现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7417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DCBF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64405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2C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DD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23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295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房地产领域投诉率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608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下降10%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947E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 w14:paraId="70226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4E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60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30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E6B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房地产监管及时有效性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E3C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CB72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5F7B0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F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5B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BE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1BA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553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9CB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5DAB9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61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01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C7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C17D1"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资金使用合规性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E58A0"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严格按相关标准执行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466BACA">
            <w:pPr>
              <w:widowControl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04183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78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14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97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312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358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E471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19C4D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FA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741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DAD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73D1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对全市经济发展水平的影响程度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4572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较高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0E06FD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 w14:paraId="532AB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8B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725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4B9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57B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6E00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32CBD3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1B6ED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CC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7F1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85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220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消除社会安全隐患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C12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E817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5A46C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36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7B1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D8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3BE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AD1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4C46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1B12A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21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361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CC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3BD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人文居住生态环境提升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C6C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有所提升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D6A0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行业标准</w:t>
            </w:r>
          </w:p>
        </w:tc>
      </w:tr>
      <w:tr w14:paraId="191C4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DF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BB7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D4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9D5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940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D14C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59805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3A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E25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441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A9D0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5321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2BE305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2B8D7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AD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F02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890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105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9256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7B486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32701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4C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9CB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64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FFC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社会公众满意度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307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DB28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其他标准</w:t>
            </w:r>
          </w:p>
        </w:tc>
      </w:tr>
      <w:tr w14:paraId="44FC3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57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7D4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09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2A1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425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927A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 w14:paraId="7C06DC08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秦天闻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   联系电话：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 xml:space="preserve">18873730838 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2024.07.09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单位负责人签字：</w:t>
      </w:r>
    </w:p>
    <w:p w14:paraId="5816225C">
      <w:pPr>
        <w:widowControl/>
        <w:spacing w:beforeLines="100" w:afterLines="100" w:line="500" w:lineRule="exact"/>
        <w:ind w:firstLine="1800" w:firstLineChars="5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134"/>
        <w:gridCol w:w="1914"/>
        <w:gridCol w:w="1913"/>
        <w:gridCol w:w="602"/>
        <w:gridCol w:w="958"/>
        <w:gridCol w:w="1439"/>
      </w:tblGrid>
      <w:tr w14:paraId="11FCA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CA7AE65">
            <w:pPr>
              <w:widowControl/>
              <w:ind w:right="12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单位：万元</w:t>
            </w:r>
          </w:p>
        </w:tc>
      </w:tr>
      <w:tr w14:paraId="3D038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D082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A0F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综治维稳工作经费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91E5D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14D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沅江市住房和城乡建设局</w:t>
            </w:r>
          </w:p>
        </w:tc>
      </w:tr>
      <w:tr w14:paraId="5BB09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DB84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年度本级</w:t>
            </w:r>
          </w:p>
          <w:p w14:paraId="0C2E319C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C1B6A">
            <w:pPr>
              <w:widowControl/>
              <w:tabs>
                <w:tab w:val="center" w:pos="1475"/>
                <w:tab w:val="left" w:pos="2147"/>
              </w:tabs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92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223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F45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6AF55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EB8C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A17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.01-202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.12</w:t>
            </w:r>
          </w:p>
        </w:tc>
      </w:tr>
      <w:tr w14:paraId="25CF0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49EC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B54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确保年度内社会稳定、社会治安状况良好</w:t>
            </w:r>
          </w:p>
        </w:tc>
      </w:tr>
      <w:tr w14:paraId="6F686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4107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9BB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加强综合治理，打防并举，及时妥善处理群众信访事件，有效处理突发事件</w:t>
            </w:r>
          </w:p>
        </w:tc>
      </w:tr>
      <w:tr w14:paraId="706EC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4E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</w:t>
            </w:r>
          </w:p>
          <w:p w14:paraId="1AFD34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2B5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3B0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CE9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1A8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A00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5DF5D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34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5C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54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60799">
            <w:pPr>
              <w:widowControl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信访局转办信访件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73D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40件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760F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 w14:paraId="2E804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09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DB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A8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445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群众性事件处置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D03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20件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D5A99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 w14:paraId="12AD2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B6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95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0B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650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群体性事件处置率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107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2F06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29E70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2D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C8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5A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CFD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ABE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08AD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06015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E8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31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7B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795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信访事项自受理之日起60内完结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C78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&lt;60天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BE12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4F5D5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5B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5C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3F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234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694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52A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45B10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60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F7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FB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2D3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综治维稳宣传次数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6B7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2000元/次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8843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22DDB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42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E5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41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091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维稳接访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B3F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2000元/次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BD2E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367C3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38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A9A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514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E2F1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深化平安建设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E9D9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经济较快增长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2BC4F6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 w14:paraId="58F0D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3F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71A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E7F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598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E592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77FCA9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3A280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4B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06D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F8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C81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完善应急处置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案。妥善</w:t>
            </w:r>
          </w:p>
          <w:p w14:paraId="4F12E2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处理突发群体性事件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989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C7CA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 w14:paraId="7D21F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CF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459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1D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ABF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FA0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FA3A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06FA3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4F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A6D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E7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AC5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区长治久安的影响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78C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持续保障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64358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443FB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3E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AB3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8C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249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C25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6E2F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718A4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5A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2A8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4DB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6BD3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常态化保持社会治安秩序稳定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02A2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持续保障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78BE78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3E211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18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294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671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BD9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0A39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46021E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2FED1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74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FC5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C9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752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社会公众满意度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372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F14A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其他标准</w:t>
            </w:r>
          </w:p>
        </w:tc>
      </w:tr>
      <w:tr w14:paraId="73BF3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1C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5BA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B8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DBD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72E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4E2A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F715153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秦天闻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   联系电话：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 xml:space="preserve">18873730838 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2024.07.09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单位负责人签字：</w:t>
      </w:r>
    </w:p>
    <w:p w14:paraId="12A80610">
      <w:pPr>
        <w:widowControl/>
        <w:spacing w:beforeLines="100" w:afterLines="100" w:line="500" w:lineRule="exact"/>
        <w:ind w:firstLine="2160" w:firstLineChars="6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134"/>
        <w:gridCol w:w="1914"/>
        <w:gridCol w:w="1913"/>
        <w:gridCol w:w="602"/>
        <w:gridCol w:w="958"/>
        <w:gridCol w:w="1439"/>
      </w:tblGrid>
      <w:tr w14:paraId="0CE86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46C2FC8">
            <w:pPr>
              <w:widowControl/>
              <w:ind w:right="12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单位：万元</w:t>
            </w:r>
          </w:p>
        </w:tc>
      </w:tr>
      <w:tr w14:paraId="2C030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7DFC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90B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普法宣传教育和岗位培训工作经费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EF876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31B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沅江市住房和城乡建设局</w:t>
            </w:r>
          </w:p>
        </w:tc>
      </w:tr>
      <w:tr w14:paraId="58329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AA94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年度本级</w:t>
            </w:r>
          </w:p>
          <w:p w14:paraId="68905727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EEA89">
            <w:pPr>
              <w:widowControl/>
              <w:tabs>
                <w:tab w:val="center" w:pos="1475"/>
                <w:tab w:val="left" w:pos="2147"/>
              </w:tabs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35.2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B3F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B32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43698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D8F5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52D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.01-202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.12</w:t>
            </w:r>
          </w:p>
        </w:tc>
      </w:tr>
      <w:tr w14:paraId="6B16B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0835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33AC2">
            <w:pPr>
              <w:widowControl/>
              <w:jc w:val="center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推进法治宣传教育实效性进一步增强，依法治理进一步深化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推进依法治市工作进一步提升</w:t>
            </w:r>
          </w:p>
        </w:tc>
      </w:tr>
      <w:tr w14:paraId="2BFD5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6F90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3EB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普法规划的深入实施，增强全社会学法尊法用法意识，为全市社会经济发展营造良好的法治范围。</w:t>
            </w:r>
          </w:p>
        </w:tc>
      </w:tr>
      <w:tr w14:paraId="5F7B6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55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</w:t>
            </w:r>
          </w:p>
          <w:p w14:paraId="57DE20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7F5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357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61B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9F1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D69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14CE4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BF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34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C6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11C8D">
            <w:pPr>
              <w:widowControl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单位职工继续教育和岗位培训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04D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根据相关文件进行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8475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5090C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26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D6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A9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170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发放普法宣传资料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5F4B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30000册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FA2C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3DC72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E5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AB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E5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B82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提高职工的业务能力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8C69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D203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 w14:paraId="4E738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8D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9E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48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4DA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E75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CCE5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6E8BE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A7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ED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38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4B7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按时开展普法活动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56D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按时间节点推进普法宣传活动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4E99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67A25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98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50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05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A03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731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E90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3C04E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7A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8B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E8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498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严格按照财务制度进行报销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BAD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符合规定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BC69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1E583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D4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24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B0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722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211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5370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7940F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43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4FD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F76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53B0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C93B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473E95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65E1E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E6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0A1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5CF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77A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7FF7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798199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72F9A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87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8C4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96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797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普遍提高职工和群众的普法意识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408E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B6BE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 w14:paraId="56E9F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22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F4B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AF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35B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906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189D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48452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A1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E40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A6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5F0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E22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8EDD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435DA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EE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C79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1B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F7B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B68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A605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5E18F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F6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064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840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350F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持续提高全市人民的法律意识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CA5E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持续影响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037EAC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 w14:paraId="42041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13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8AC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F0E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D42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9EDB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76C8C0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10DF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D3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94F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64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6D4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群众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满意度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43A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65AB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其他标准</w:t>
            </w:r>
          </w:p>
        </w:tc>
      </w:tr>
      <w:tr w14:paraId="66250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D9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0B2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E9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B2C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C96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289E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34B40D5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秦天闻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   联系电话：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 xml:space="preserve">18873730838 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2024.07.09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单位负责人签字：</w:t>
      </w:r>
    </w:p>
    <w:p w14:paraId="62D3E8E6">
      <w:pPr>
        <w:widowControl/>
        <w:spacing w:beforeLines="100" w:afterLines="100" w:line="500" w:lineRule="exact"/>
        <w:ind w:firstLine="1800" w:firstLineChars="5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134"/>
        <w:gridCol w:w="1914"/>
        <w:gridCol w:w="1913"/>
        <w:gridCol w:w="602"/>
        <w:gridCol w:w="958"/>
        <w:gridCol w:w="1439"/>
      </w:tblGrid>
      <w:tr w14:paraId="3F286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C91452E">
            <w:pPr>
              <w:widowControl/>
              <w:ind w:right="12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单位：万元</w:t>
            </w:r>
          </w:p>
        </w:tc>
      </w:tr>
      <w:tr w14:paraId="1A5BB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6670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DF4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消防验收工作经费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FF97B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0A2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沅江市住房和城乡建设局</w:t>
            </w:r>
          </w:p>
        </w:tc>
      </w:tr>
      <w:tr w14:paraId="290AE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72F9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年度本级</w:t>
            </w:r>
          </w:p>
          <w:p w14:paraId="4BB22691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3782B">
            <w:pPr>
              <w:widowControl/>
              <w:tabs>
                <w:tab w:val="center" w:pos="1475"/>
                <w:tab w:val="left" w:pos="2147"/>
              </w:tabs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25.6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4A8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4FF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59E89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6AA5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226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.01-202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.12</w:t>
            </w:r>
          </w:p>
        </w:tc>
      </w:tr>
      <w:tr w14:paraId="273BE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878C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D4E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保障建设工程消防设计审查、竣工验收、备案抽查检查等</w:t>
            </w:r>
          </w:p>
        </w:tc>
      </w:tr>
      <w:tr w14:paraId="74C02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B3EE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F37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严格按照施工图纸进行消防验收，为人民的生命财产安全提供有力保障</w:t>
            </w:r>
          </w:p>
        </w:tc>
      </w:tr>
      <w:tr w14:paraId="35394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53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</w:t>
            </w:r>
          </w:p>
          <w:p w14:paraId="27D449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234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84B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190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60E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9E5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12E6B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CC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C1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05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95454">
            <w:pPr>
              <w:widowControl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建设工程消防设计审查项目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177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个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AA22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 w14:paraId="6411D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CE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3E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E8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823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竣工验收项目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4A7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个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3BEC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 w14:paraId="1FEEF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2C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C7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23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441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建设工程消防设计审查项目合格率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B67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5312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68C10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77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86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5D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27B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竣工验收项目合格率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192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4943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6FCC8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99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51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BD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8B4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受理项目办结率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21A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74A5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181C8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BA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BE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7B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2A3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1AF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99C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0573E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32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76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31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980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资金使用合规性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15C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严格执行相关财经法规、制度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BE70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4E674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52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86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45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43B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EF7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A473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44C2E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E9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A71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E5C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9246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保证验收合格，杜绝火灾发生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A714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40AA0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 w14:paraId="053B0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DF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D97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208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FC8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4012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AE0D3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1349A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02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3F6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D8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E4B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提升消防工作的影响程度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E41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明显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35D0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2BBE2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8E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A3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9A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292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保障群众居住安全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0A4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较高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2867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3836C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31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4B6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80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72C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C00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4534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65B10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01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7C2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7B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3BF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3B2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D581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74C46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1E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44B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1B6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E31E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持续保障人民生命财产安全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C2D8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持续保障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E3D20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014CE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9D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ADA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165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576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DFD9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55B9A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30463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ED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CDA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F7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A5B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社会公众满意度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60E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434E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其他标准</w:t>
            </w:r>
          </w:p>
        </w:tc>
      </w:tr>
      <w:tr w14:paraId="1F92A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AA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CD2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83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DB6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A6A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386E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 w14:paraId="7836F722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秦天闻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   联系电话：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 xml:space="preserve">18873730838 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2024.07.09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单位负责人签字：</w:t>
      </w:r>
    </w:p>
    <w:p w14:paraId="3993FEDB">
      <w:pPr>
        <w:widowControl/>
        <w:spacing w:beforeLines="100" w:afterLines="100" w:line="500" w:lineRule="exact"/>
        <w:ind w:firstLine="1800" w:firstLineChars="5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134"/>
        <w:gridCol w:w="1914"/>
        <w:gridCol w:w="1913"/>
        <w:gridCol w:w="602"/>
        <w:gridCol w:w="958"/>
        <w:gridCol w:w="1439"/>
      </w:tblGrid>
      <w:tr w14:paraId="40EA4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BC0388F">
            <w:pPr>
              <w:widowControl/>
              <w:ind w:right="12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单位：万元</w:t>
            </w:r>
          </w:p>
        </w:tc>
      </w:tr>
      <w:tr w14:paraId="791BD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0926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9BB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物业管理工作经费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83C7F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FB6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沅江市住房和城乡建设局</w:t>
            </w:r>
          </w:p>
        </w:tc>
      </w:tr>
      <w:tr w14:paraId="0F1A5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D728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年度本级</w:t>
            </w:r>
          </w:p>
          <w:p w14:paraId="0FAA2F4A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9E059">
            <w:pPr>
              <w:widowControl/>
              <w:tabs>
                <w:tab w:val="center" w:pos="1475"/>
                <w:tab w:val="left" w:pos="2147"/>
              </w:tabs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CF2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799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127C7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D6B1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760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.01-202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.12</w:t>
            </w:r>
          </w:p>
        </w:tc>
      </w:tr>
      <w:tr w14:paraId="7EB81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075B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CE9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保障楼宇安全和居民生活质量，激励物业管理人员的工作积极性</w:t>
            </w:r>
          </w:p>
        </w:tc>
      </w:tr>
      <w:tr w14:paraId="740CD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9B2E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9C1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提高服务质量，增强业主满意度</w:t>
            </w:r>
          </w:p>
        </w:tc>
      </w:tr>
      <w:tr w14:paraId="7FFDF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6D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本年度</w:t>
            </w:r>
          </w:p>
          <w:p w14:paraId="30FA19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34A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F81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60E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CCE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48C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77437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3F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96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91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08E4E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对全市物业小区的日常工作进行检查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4420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每月不小于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2次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65E8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7E72C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67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13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F3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07E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165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0268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76313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7D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FF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75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107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业主对物业管理质量综合情况进行评定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896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良好及以上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A1F6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6538A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3E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2D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C0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4CD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E70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A675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6DF4D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EF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44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D3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DF2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有效投诉处理及时率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E5B5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3B9F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 w14:paraId="58778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10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D5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6D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659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829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927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4DC8E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FF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59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5F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0D7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小区安全宣传管理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C80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9DEC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 w14:paraId="3485E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96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6D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EC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E87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68C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916E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0E102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79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32A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59C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64DE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资金使用效率提高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DA73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提高物业管理费资金使用效益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5D77BA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5EAE6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C9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0B5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4D3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DBC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BDC6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2B777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158A7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13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D6A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C7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9A6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业主生活质量保证率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112B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D7C9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 w14:paraId="02F6A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30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A9B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54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B40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C24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BABF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4BB3F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98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30C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5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EDE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全市物业小区环境卫生提高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022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较大提升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8D8E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 w14:paraId="50A12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5F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E27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99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752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E3B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DFFB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7F308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1C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8B2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122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ACBB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全市物业小区物业运营保障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0A97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持续保障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536650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行业标准</w:t>
            </w:r>
          </w:p>
        </w:tc>
      </w:tr>
      <w:tr w14:paraId="31904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B1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899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D1D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DB7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2056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2895B4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6A37F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EB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BD1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8A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EEB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业主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满意度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4F8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99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D593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其他标准</w:t>
            </w:r>
          </w:p>
        </w:tc>
      </w:tr>
      <w:tr w14:paraId="5D478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11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860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46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60B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FC3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2D21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 w14:paraId="6C263623">
      <w:pPr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eastAsia="zh-CN"/>
        </w:rPr>
        <w:t>秦天闻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   联系电话：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 xml:space="preserve">18873730838 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 xml:space="preserve"> 填报日期：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2024.07.09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单位负责人签字：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5083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2764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1646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810C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AD1A0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755C0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cwYjg4YTI2ZjA5N2U0YTNiMzUzMDhjZWZmNGY4YmYifQ=="/>
  </w:docVars>
  <w:rsids>
    <w:rsidRoot w:val="00F64A0B"/>
    <w:rsid w:val="00006666"/>
    <w:rsid w:val="000168D3"/>
    <w:rsid w:val="00067E66"/>
    <w:rsid w:val="00115DF3"/>
    <w:rsid w:val="00131C20"/>
    <w:rsid w:val="0013352D"/>
    <w:rsid w:val="00142910"/>
    <w:rsid w:val="0014319D"/>
    <w:rsid w:val="00156827"/>
    <w:rsid w:val="00156EA4"/>
    <w:rsid w:val="00185CF2"/>
    <w:rsid w:val="001C38F7"/>
    <w:rsid w:val="001D4C59"/>
    <w:rsid w:val="001E2895"/>
    <w:rsid w:val="001F018B"/>
    <w:rsid w:val="001F167C"/>
    <w:rsid w:val="001F43EA"/>
    <w:rsid w:val="00220A40"/>
    <w:rsid w:val="00223BFF"/>
    <w:rsid w:val="00240516"/>
    <w:rsid w:val="00270F89"/>
    <w:rsid w:val="003116A0"/>
    <w:rsid w:val="00313854"/>
    <w:rsid w:val="0031430E"/>
    <w:rsid w:val="00391524"/>
    <w:rsid w:val="003A3D4E"/>
    <w:rsid w:val="003E3AC3"/>
    <w:rsid w:val="003F0F22"/>
    <w:rsid w:val="00410F3F"/>
    <w:rsid w:val="00467AD2"/>
    <w:rsid w:val="004944C3"/>
    <w:rsid w:val="00496809"/>
    <w:rsid w:val="004A6F14"/>
    <w:rsid w:val="004D14DB"/>
    <w:rsid w:val="004F5D47"/>
    <w:rsid w:val="00502620"/>
    <w:rsid w:val="005218DB"/>
    <w:rsid w:val="00523DDB"/>
    <w:rsid w:val="00543EF2"/>
    <w:rsid w:val="00557B4B"/>
    <w:rsid w:val="00591EA6"/>
    <w:rsid w:val="005B02E6"/>
    <w:rsid w:val="005B4CC0"/>
    <w:rsid w:val="005C15AF"/>
    <w:rsid w:val="005C1D38"/>
    <w:rsid w:val="005D2A76"/>
    <w:rsid w:val="005D3A63"/>
    <w:rsid w:val="005E1FA3"/>
    <w:rsid w:val="00640E85"/>
    <w:rsid w:val="00666DB6"/>
    <w:rsid w:val="006B627D"/>
    <w:rsid w:val="006C1DB0"/>
    <w:rsid w:val="006C215D"/>
    <w:rsid w:val="006C524E"/>
    <w:rsid w:val="006F3A08"/>
    <w:rsid w:val="0071312E"/>
    <w:rsid w:val="00734291"/>
    <w:rsid w:val="007615D3"/>
    <w:rsid w:val="007D35F5"/>
    <w:rsid w:val="007D4949"/>
    <w:rsid w:val="007D5A7C"/>
    <w:rsid w:val="008723F4"/>
    <w:rsid w:val="008C1D58"/>
    <w:rsid w:val="008D5257"/>
    <w:rsid w:val="008F252C"/>
    <w:rsid w:val="0090604E"/>
    <w:rsid w:val="00934E63"/>
    <w:rsid w:val="00936014"/>
    <w:rsid w:val="00955E5B"/>
    <w:rsid w:val="00974898"/>
    <w:rsid w:val="0097500C"/>
    <w:rsid w:val="009A6168"/>
    <w:rsid w:val="009E1A1D"/>
    <w:rsid w:val="009E41A4"/>
    <w:rsid w:val="00A23531"/>
    <w:rsid w:val="00A4179C"/>
    <w:rsid w:val="00A73617"/>
    <w:rsid w:val="00A80FF4"/>
    <w:rsid w:val="00AA4765"/>
    <w:rsid w:val="00AB309E"/>
    <w:rsid w:val="00AF07A6"/>
    <w:rsid w:val="00B41C68"/>
    <w:rsid w:val="00B502B9"/>
    <w:rsid w:val="00B54A54"/>
    <w:rsid w:val="00B6544C"/>
    <w:rsid w:val="00BB5625"/>
    <w:rsid w:val="00BC4AB4"/>
    <w:rsid w:val="00BF4351"/>
    <w:rsid w:val="00BF7C1C"/>
    <w:rsid w:val="00C30AFC"/>
    <w:rsid w:val="00C40CC3"/>
    <w:rsid w:val="00C627A5"/>
    <w:rsid w:val="00C665CB"/>
    <w:rsid w:val="00CA7401"/>
    <w:rsid w:val="00CB11DC"/>
    <w:rsid w:val="00D25AC9"/>
    <w:rsid w:val="00DB34DB"/>
    <w:rsid w:val="00DC4C9D"/>
    <w:rsid w:val="00DC713C"/>
    <w:rsid w:val="00DF7FE6"/>
    <w:rsid w:val="00E56AE9"/>
    <w:rsid w:val="00E6329F"/>
    <w:rsid w:val="00E858CE"/>
    <w:rsid w:val="00E94BA2"/>
    <w:rsid w:val="00EE011C"/>
    <w:rsid w:val="00EE612A"/>
    <w:rsid w:val="00EF3325"/>
    <w:rsid w:val="00F0351F"/>
    <w:rsid w:val="00F0788A"/>
    <w:rsid w:val="00F33D81"/>
    <w:rsid w:val="00F53A61"/>
    <w:rsid w:val="00F64A0B"/>
    <w:rsid w:val="00FB4E70"/>
    <w:rsid w:val="00FE0BF4"/>
    <w:rsid w:val="00FF471E"/>
    <w:rsid w:val="07B228E6"/>
    <w:rsid w:val="0B58176F"/>
    <w:rsid w:val="212719B9"/>
    <w:rsid w:val="21615D9A"/>
    <w:rsid w:val="27B079B0"/>
    <w:rsid w:val="2EAA2BD2"/>
    <w:rsid w:val="3319661A"/>
    <w:rsid w:val="37240E61"/>
    <w:rsid w:val="3C5F6834"/>
    <w:rsid w:val="4C7C27DE"/>
    <w:rsid w:val="53C52FC2"/>
    <w:rsid w:val="59A24D7B"/>
    <w:rsid w:val="66314423"/>
    <w:rsid w:val="6ACD5ED4"/>
    <w:rsid w:val="70CB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仿宋_GB2312" w:hAnsi="Times New Roman" w:eastAsia="仿宋_GB2312" w:cs="Times New Roman"/>
      <w:color w:val="auto"/>
      <w:spacing w:val="0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仿宋_GB2312" w:hAnsi="Times New Roman" w:eastAsia="仿宋_GB2312" w:cs="Times New Roman"/>
      <w:color w:val="auto"/>
      <w:spacing w:val="0"/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rFonts w:ascii="仿宋_GB2312" w:hAnsi="Times New Roman" w:eastAsia="仿宋_GB2312" w:cs="Times New Roman"/>
      <w:color w:val="auto"/>
      <w:spacing w:val="0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仿宋_GB2312" w:hAnsi="Times New Roman" w:eastAsia="仿宋_GB2312" w:cs="Times New Roman"/>
      <w:color w:val="auto"/>
      <w:spacing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94FAD-825D-4AEE-9114-6CFD5F4627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6481</Words>
  <Characters>7145</Characters>
  <Lines>32</Lines>
  <Paragraphs>9</Paragraphs>
  <TotalTime>1</TotalTime>
  <ScaleCrop>false</ScaleCrop>
  <LinksUpToDate>false</LinksUpToDate>
  <CharactersWithSpaces>8150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2023-06-08T02:11:00Z</dcterms:created>
  <dc:creator>lenovo</dc:creator>
  <cp:lastModifiedBy>R</cp:lastModifiedBy>
  <cp:lastPrinted>2024-07-03T09:19:00Z</cp:lastPrinted>
  <dcterms:modified xsi:type="dcterms:W3CDTF">2024-07-09T09:17:55Z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FAA9037896E94441BE265D0E7E3D8A96_12</vt:lpwstr>
  </property>
</Properties>
</file>